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05E6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F317BC">
        <w:rPr>
          <w:rFonts w:ascii="Arial" w:hAnsi="Arial" w:cs="Arial"/>
          <w:color w:val="auto"/>
        </w:rPr>
        <w:t>[</w:t>
      </w:r>
      <w:r w:rsidRPr="00F317BC">
        <w:rPr>
          <w:rFonts w:ascii="Arial" w:hAnsi="Arial" w:cs="Arial"/>
          <w:i/>
          <w:iCs/>
          <w:color w:val="auto"/>
        </w:rPr>
        <w:t>Nom de l’entreprise]</w:t>
      </w:r>
    </w:p>
    <w:p w14:paraId="63480F96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F317BC">
        <w:rPr>
          <w:rFonts w:ascii="Arial" w:hAnsi="Arial" w:cs="Arial"/>
          <w:i/>
          <w:iCs/>
          <w:color w:val="auto"/>
        </w:rPr>
        <w:t>[Nom de l’interlocuteur]</w:t>
      </w:r>
    </w:p>
    <w:p w14:paraId="5E8ACED3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F317BC">
        <w:rPr>
          <w:rFonts w:ascii="Arial" w:hAnsi="Arial" w:cs="Arial"/>
          <w:i/>
          <w:iCs/>
          <w:color w:val="auto"/>
        </w:rPr>
        <w:t>[Rue, numéro]</w:t>
      </w:r>
    </w:p>
    <w:p w14:paraId="0E2D4C9F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 w:rsidRPr="00F317BC">
        <w:rPr>
          <w:rFonts w:ascii="Arial" w:hAnsi="Arial" w:cs="Arial"/>
          <w:i/>
          <w:iCs/>
          <w:color w:val="auto"/>
        </w:rPr>
        <w:t>[NPA, localité</w:t>
      </w:r>
      <w:r w:rsidRPr="00F317BC">
        <w:rPr>
          <w:rFonts w:ascii="Arial" w:hAnsi="Arial" w:cs="Arial"/>
          <w:color w:val="auto"/>
        </w:rPr>
        <w:t>]</w:t>
      </w:r>
    </w:p>
    <w:p w14:paraId="6ED7A44A" w14:textId="77777777" w:rsidR="000751E5" w:rsidRPr="00F63B4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7F073FD5" w14:textId="77777777" w:rsidR="007627B5" w:rsidRPr="00F63B45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0A1ED342" w14:textId="77777777" w:rsidR="009C0E1C" w:rsidRPr="00F317BC" w:rsidRDefault="000751E5" w:rsidP="009C0E1C">
      <w:pPr>
        <w:pStyle w:val="Default"/>
        <w:tabs>
          <w:tab w:val="left" w:pos="5670"/>
        </w:tabs>
        <w:ind w:left="5664"/>
        <w:rPr>
          <w:rFonts w:ascii="Arial" w:hAnsi="Arial" w:cs="Arial"/>
          <w:i/>
          <w:iCs/>
          <w:color w:val="auto"/>
        </w:rPr>
      </w:pPr>
      <w:r w:rsidRPr="00F63B45">
        <w:rPr>
          <w:rFonts w:ascii="Arial" w:hAnsi="Arial"/>
          <w:color w:val="auto"/>
        </w:rPr>
        <w:tab/>
      </w:r>
      <w:r w:rsidR="009C0E1C" w:rsidRPr="00F317BC">
        <w:rPr>
          <w:rFonts w:ascii="Arial" w:hAnsi="Arial" w:cs="Arial"/>
          <w:i/>
          <w:iCs/>
          <w:color w:val="auto"/>
        </w:rPr>
        <w:t>Nom de l’entreprise du destinataire]</w:t>
      </w:r>
    </w:p>
    <w:p w14:paraId="5B9B468B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F317BC">
        <w:rPr>
          <w:rFonts w:ascii="Arial" w:hAnsi="Arial" w:cs="Arial"/>
          <w:i/>
          <w:iCs/>
          <w:color w:val="auto"/>
        </w:rPr>
        <w:tab/>
        <w:t>[Nom de l’interlocuteur]</w:t>
      </w:r>
    </w:p>
    <w:p w14:paraId="6EEE2BD8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</w:rPr>
      </w:pPr>
      <w:r w:rsidRPr="00F317BC">
        <w:rPr>
          <w:rFonts w:ascii="Arial" w:hAnsi="Arial" w:cs="Arial"/>
          <w:i/>
          <w:iCs/>
          <w:color w:val="auto"/>
        </w:rPr>
        <w:tab/>
        <w:t>[Rue, numéro]</w:t>
      </w:r>
    </w:p>
    <w:p w14:paraId="4214E625" w14:textId="77777777" w:rsidR="009C0E1C" w:rsidRPr="00F317BC" w:rsidRDefault="009C0E1C" w:rsidP="009C0E1C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 w:rsidRPr="00F317BC">
        <w:rPr>
          <w:rFonts w:ascii="Arial" w:hAnsi="Arial" w:cs="Arial"/>
          <w:i/>
          <w:iCs/>
          <w:color w:val="auto"/>
        </w:rPr>
        <w:tab/>
        <w:t>[NPA, localité]</w:t>
      </w:r>
      <w:r w:rsidRPr="00F317BC">
        <w:rPr>
          <w:rFonts w:ascii="Arial" w:hAnsi="Arial" w:cs="Arial"/>
          <w:color w:val="auto"/>
        </w:rPr>
        <w:tab/>
      </w:r>
    </w:p>
    <w:p w14:paraId="102EB114" w14:textId="36CDE9D7" w:rsidR="000751E5" w:rsidRPr="00F63B45" w:rsidRDefault="000751E5" w:rsidP="009C0E1C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 w:rsidRPr="00F63B45">
        <w:rPr>
          <w:rFonts w:ascii="Arial" w:hAnsi="Arial"/>
          <w:color w:val="auto"/>
        </w:rPr>
        <w:tab/>
      </w:r>
    </w:p>
    <w:p w14:paraId="00D58B3E" w14:textId="77777777" w:rsidR="000751E5" w:rsidRPr="00F63B4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Pr="00F63B45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672A6659" w14:textId="2224F47C" w:rsidR="00D9678A" w:rsidRPr="00F63B45" w:rsidRDefault="00C2535F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  <w:r w:rsidRPr="00C2535F">
        <w:rPr>
          <w:rFonts w:ascii="Arial" w:hAnsi="Arial"/>
          <w:b/>
          <w:color w:val="auto"/>
        </w:rPr>
        <w:t>Nous passons à la réception de factures numérique – sautez le pas dès maintenant!</w:t>
      </w:r>
    </w:p>
    <w:p w14:paraId="0A37501D" w14:textId="77777777" w:rsidR="00D9678A" w:rsidRPr="00F63B45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1F2F0836" w14:textId="77777777" w:rsidR="00CC177F" w:rsidRPr="00845E32" w:rsidRDefault="00CC177F" w:rsidP="00CC177F">
      <w:pPr>
        <w:pStyle w:val="Default"/>
        <w:rPr>
          <w:rFonts w:ascii="Arial" w:hAnsi="Arial" w:cs="Arial"/>
          <w:color w:val="auto"/>
        </w:rPr>
      </w:pPr>
      <w:r w:rsidRPr="00845E32">
        <w:rPr>
          <w:rFonts w:ascii="Arial" w:hAnsi="Arial" w:cs="Arial"/>
          <w:color w:val="auto"/>
        </w:rPr>
        <w:t>[</w:t>
      </w:r>
      <w:r w:rsidRPr="00CC40C2">
        <w:rPr>
          <w:rFonts w:ascii="Arial" w:hAnsi="Arial" w:cs="Arial"/>
          <w:i/>
          <w:iCs/>
          <w:color w:val="auto"/>
        </w:rPr>
        <w:t>Monsieur, Madame</w:t>
      </w:r>
      <w:r w:rsidRPr="00845E32">
        <w:rPr>
          <w:rFonts w:ascii="Arial" w:hAnsi="Arial" w:cs="Arial"/>
          <w:color w:val="auto"/>
        </w:rPr>
        <w:t>]</w:t>
      </w:r>
    </w:p>
    <w:p w14:paraId="5DAB6C7B" w14:textId="77777777" w:rsidR="00D9678A" w:rsidRPr="00F63B45" w:rsidRDefault="00D9678A" w:rsidP="00D9678A">
      <w:pPr>
        <w:pStyle w:val="Default"/>
        <w:rPr>
          <w:rFonts w:ascii="Arial" w:hAnsi="Arial" w:cs="Arial"/>
          <w:color w:val="auto"/>
        </w:rPr>
      </w:pPr>
    </w:p>
    <w:p w14:paraId="0E7CE481" w14:textId="2C0F755D" w:rsidR="00CC23A5" w:rsidRPr="00F63B45" w:rsidRDefault="00D13166" w:rsidP="00D9678A">
      <w:pPr>
        <w:pStyle w:val="Default"/>
        <w:rPr>
          <w:rFonts w:ascii="Arial" w:hAnsi="Arial" w:cs="Arial"/>
          <w:color w:val="auto"/>
        </w:rPr>
      </w:pPr>
      <w:r w:rsidRPr="00F63B45">
        <w:rPr>
          <w:rFonts w:ascii="Arial" w:hAnsi="Arial"/>
          <w:color w:val="auto"/>
        </w:rPr>
        <w:t>Nous avons posé les bases afin de numériser et de simplifier avec vous nos processus: désormais, nous recevons les factures de nos fournisseurs par voie électronique, via l’interface de PostFinance.</w:t>
      </w:r>
    </w:p>
    <w:p w14:paraId="6A9161C5" w14:textId="77777777" w:rsidR="00CC23A5" w:rsidRPr="00F63B45" w:rsidRDefault="00CC23A5" w:rsidP="00D9678A">
      <w:pPr>
        <w:pStyle w:val="Default"/>
        <w:rPr>
          <w:rFonts w:ascii="Arial" w:hAnsi="Arial" w:cs="Arial"/>
          <w:color w:val="auto"/>
        </w:rPr>
      </w:pPr>
    </w:p>
    <w:p w14:paraId="21BE74D0" w14:textId="537CDFCD" w:rsidR="00BB5024" w:rsidRPr="00F63B45" w:rsidRDefault="00BB5024" w:rsidP="00BB5024">
      <w:pPr>
        <w:pStyle w:val="Default"/>
        <w:jc w:val="both"/>
        <w:rPr>
          <w:rFonts w:ascii="Arial" w:hAnsi="Arial" w:cs="Arial"/>
          <w:color w:val="auto"/>
        </w:rPr>
      </w:pPr>
      <w:r w:rsidRPr="00F63B45">
        <w:rPr>
          <w:rFonts w:ascii="Arial" w:hAnsi="Arial"/>
          <w:color w:val="auto"/>
        </w:rPr>
        <w:t xml:space="preserve">Dès le [date], nous vous saurions gré de bien vouloir nous envoyer vos factures uniquement sous forme électronique, en tant qu’e-factures B2B. </w:t>
      </w:r>
    </w:p>
    <w:p w14:paraId="26C08037" w14:textId="77777777" w:rsidR="00BB5024" w:rsidRPr="00F63B45" w:rsidRDefault="00BB5024" w:rsidP="00BB5024">
      <w:pPr>
        <w:pStyle w:val="Default"/>
        <w:jc w:val="both"/>
        <w:rPr>
          <w:rFonts w:ascii="Arial" w:hAnsi="Arial" w:cs="Arial"/>
          <w:color w:val="auto"/>
        </w:rPr>
      </w:pPr>
    </w:p>
    <w:p w14:paraId="2D381EE4" w14:textId="271C18F8" w:rsidR="003956C4" w:rsidRPr="00F63B45" w:rsidRDefault="003956C4" w:rsidP="00BB5024">
      <w:pPr>
        <w:pStyle w:val="Default"/>
        <w:jc w:val="both"/>
        <w:rPr>
          <w:rFonts w:ascii="Arial" w:hAnsi="Arial" w:cs="Arial"/>
          <w:color w:val="auto"/>
        </w:rPr>
      </w:pPr>
      <w:r w:rsidRPr="00F63B45">
        <w:rPr>
          <w:rFonts w:ascii="Arial" w:hAnsi="Arial"/>
          <w:color w:val="auto"/>
        </w:rPr>
        <w:t>Pour ce faire, vous disposez des possibilités suivantes:</w:t>
      </w:r>
    </w:p>
    <w:p w14:paraId="19578761" w14:textId="77777777" w:rsidR="00181129" w:rsidRPr="00F63B45" w:rsidRDefault="00181129" w:rsidP="00BB5024">
      <w:pPr>
        <w:pStyle w:val="Default"/>
        <w:jc w:val="both"/>
        <w:rPr>
          <w:rFonts w:ascii="Arial" w:hAnsi="Arial" w:cs="Arial"/>
          <w:color w:val="auto"/>
        </w:rPr>
      </w:pPr>
    </w:p>
    <w:p w14:paraId="43B43013" w14:textId="304B9AFE" w:rsidR="003956C4" w:rsidRPr="00F63B45" w:rsidRDefault="003956C4" w:rsidP="009C0E1C">
      <w:pPr>
        <w:pStyle w:val="Default"/>
        <w:numPr>
          <w:ilvl w:val="0"/>
          <w:numId w:val="10"/>
        </w:numPr>
        <w:rPr>
          <w:rFonts w:ascii="Arial" w:hAnsi="Arial" w:cs="Arial"/>
          <w:color w:val="auto"/>
        </w:rPr>
      </w:pPr>
      <w:r w:rsidRPr="00F63B45">
        <w:rPr>
          <w:rFonts w:ascii="Arial" w:hAnsi="Arial"/>
          <w:color w:val="auto"/>
        </w:rPr>
        <w:t>Vous utilisez déjà l’e-facture</w:t>
      </w:r>
      <w:r w:rsidR="00C2535F">
        <w:rPr>
          <w:rFonts w:ascii="Arial" w:hAnsi="Arial"/>
          <w:color w:val="auto"/>
        </w:rPr>
        <w:t xml:space="preserve"> B2B</w:t>
      </w:r>
      <w:r w:rsidRPr="00F63B45">
        <w:rPr>
          <w:rFonts w:ascii="Arial" w:hAnsi="Arial"/>
          <w:color w:val="auto"/>
        </w:rPr>
        <w:t>? Dans ce cas, nous vous prions d’envoyer vos prochaines factures à notre Payer ID [</w:t>
      </w:r>
      <w:r w:rsidRPr="00CC177F">
        <w:rPr>
          <w:rFonts w:ascii="Arial" w:hAnsi="Arial"/>
          <w:i/>
          <w:iCs/>
          <w:color w:val="auto"/>
        </w:rPr>
        <w:t>indiquer le Payer ID</w:t>
      </w:r>
      <w:r w:rsidRPr="00F63B45">
        <w:rPr>
          <w:rFonts w:ascii="Arial" w:hAnsi="Arial"/>
          <w:color w:val="auto"/>
        </w:rPr>
        <w:t>], via PostFinance.</w:t>
      </w:r>
    </w:p>
    <w:p w14:paraId="0CCBD222" w14:textId="2BAAE99C" w:rsidR="001F6DBA" w:rsidRPr="00F63B45" w:rsidRDefault="00C2535F" w:rsidP="009C0E1C">
      <w:pPr>
        <w:pStyle w:val="Default"/>
        <w:ind w:left="720"/>
        <w:rPr>
          <w:rFonts w:ascii="Arial" w:hAnsi="Arial" w:cs="Arial"/>
          <w:color w:val="auto"/>
        </w:rPr>
      </w:pPr>
      <w:r w:rsidRPr="00F63B45">
        <w:rPr>
          <w:rFonts w:ascii="Arial" w:hAnsi="Arial"/>
          <w:color w:val="auto"/>
        </w:rPr>
        <w:t>Veuillez-nous</w:t>
      </w:r>
      <w:r w:rsidR="001F6DBA" w:rsidRPr="00F63B45">
        <w:rPr>
          <w:rFonts w:ascii="Arial" w:hAnsi="Arial"/>
          <w:color w:val="auto"/>
        </w:rPr>
        <w:t xml:space="preserve"> en informer brièvement avant le premier envoi, en écrivant à [</w:t>
      </w:r>
      <w:r w:rsidR="001F6DBA" w:rsidRPr="00CC177F">
        <w:rPr>
          <w:rFonts w:ascii="Arial" w:hAnsi="Arial"/>
          <w:i/>
          <w:iCs/>
          <w:color w:val="auto"/>
        </w:rPr>
        <w:t>email@email.ch</w:t>
      </w:r>
      <w:r w:rsidR="001F6DBA" w:rsidRPr="00F63B45">
        <w:rPr>
          <w:rFonts w:ascii="Arial" w:hAnsi="Arial"/>
          <w:color w:val="auto"/>
        </w:rPr>
        <w:t>]</w:t>
      </w:r>
    </w:p>
    <w:p w14:paraId="6A05A809" w14:textId="77777777" w:rsidR="00D9678A" w:rsidRPr="00F63B45" w:rsidRDefault="00D9678A" w:rsidP="009C0E1C">
      <w:pPr>
        <w:pStyle w:val="Default"/>
        <w:rPr>
          <w:rFonts w:ascii="Arial" w:hAnsi="Arial" w:cs="Arial"/>
          <w:color w:val="auto"/>
        </w:rPr>
      </w:pPr>
    </w:p>
    <w:p w14:paraId="552C05F5" w14:textId="2EB6BFB4" w:rsidR="00C2535F" w:rsidRPr="00C2535F" w:rsidRDefault="00C2535F" w:rsidP="009C0E1C">
      <w:pPr>
        <w:pStyle w:val="Listenabsatz"/>
        <w:numPr>
          <w:ilvl w:val="0"/>
          <w:numId w:val="10"/>
        </w:numPr>
        <w:rPr>
          <w:rFonts w:cs="Times New Roman"/>
          <w:sz w:val="24"/>
          <w:szCs w:val="24"/>
        </w:rPr>
      </w:pPr>
      <w:r w:rsidRPr="00C2535F">
        <w:rPr>
          <w:rFonts w:cs="Times New Roman"/>
          <w:sz w:val="24"/>
          <w:szCs w:val="24"/>
        </w:rPr>
        <w:t>Vous n’utilisez pas encore l’e-facture B2B? Vous trouverez des informations complémentaires concernant les processus de facturation numériques sur postfinance.ch/</w:t>
      </w:r>
      <w:r>
        <w:rPr>
          <w:rFonts w:cs="Times New Roman"/>
          <w:sz w:val="24"/>
          <w:szCs w:val="24"/>
        </w:rPr>
        <w:t>e-facture</w:t>
      </w:r>
      <w:r w:rsidRPr="00C2535F">
        <w:rPr>
          <w:rFonts w:cs="Times New Roman"/>
          <w:sz w:val="24"/>
          <w:szCs w:val="24"/>
        </w:rPr>
        <w:t>.</w:t>
      </w:r>
    </w:p>
    <w:p w14:paraId="00248290" w14:textId="77777777" w:rsidR="00181129" w:rsidRPr="00F63B45" w:rsidRDefault="00181129" w:rsidP="002F06E3">
      <w:pPr>
        <w:pStyle w:val="Default"/>
        <w:jc w:val="both"/>
        <w:rPr>
          <w:rFonts w:ascii="Arial" w:hAnsi="Arial" w:cs="Arial"/>
          <w:color w:val="auto"/>
        </w:rPr>
      </w:pPr>
    </w:p>
    <w:p w14:paraId="1D091FD8" w14:textId="77777777" w:rsidR="00D9678A" w:rsidRPr="00F63B45" w:rsidRDefault="00D9678A" w:rsidP="002F06E3">
      <w:pPr>
        <w:jc w:val="both"/>
        <w:rPr>
          <w:sz w:val="24"/>
          <w:szCs w:val="24"/>
        </w:rPr>
      </w:pPr>
      <w:r w:rsidRPr="00F63B45">
        <w:rPr>
          <w:sz w:val="24"/>
        </w:rPr>
        <w:t>Nous nous réjouissons de poursuivre notre bonne collaboration et nous tenons volontiers à votre disposition pour toute autre question.</w:t>
      </w:r>
    </w:p>
    <w:p w14:paraId="44EAFD9C" w14:textId="77777777" w:rsidR="00D9678A" w:rsidRPr="00F63B45" w:rsidRDefault="00D9678A" w:rsidP="002F06E3">
      <w:pPr>
        <w:jc w:val="both"/>
        <w:rPr>
          <w:sz w:val="24"/>
          <w:szCs w:val="24"/>
        </w:rPr>
      </w:pPr>
    </w:p>
    <w:p w14:paraId="3DEEC669" w14:textId="77777777" w:rsidR="00077F89" w:rsidRPr="00F63B45" w:rsidRDefault="00077F89" w:rsidP="00D9678A">
      <w:pPr>
        <w:rPr>
          <w:sz w:val="24"/>
          <w:szCs w:val="24"/>
        </w:rPr>
      </w:pPr>
    </w:p>
    <w:p w14:paraId="5A234B71" w14:textId="77777777" w:rsidR="00D9678A" w:rsidRPr="00F63B45" w:rsidRDefault="00D9678A" w:rsidP="00D9678A">
      <w:pPr>
        <w:rPr>
          <w:sz w:val="24"/>
          <w:szCs w:val="24"/>
        </w:rPr>
      </w:pPr>
      <w:r w:rsidRPr="00F63B45">
        <w:rPr>
          <w:sz w:val="24"/>
        </w:rPr>
        <w:t>Avec nos meilleures salutations</w:t>
      </w:r>
    </w:p>
    <w:p w14:paraId="1D7706FC" w14:textId="77777777" w:rsidR="00C634CC" w:rsidRPr="00F63B45" w:rsidRDefault="00C634CC" w:rsidP="00D9678A">
      <w:pPr>
        <w:rPr>
          <w:sz w:val="24"/>
          <w:szCs w:val="24"/>
        </w:rPr>
      </w:pPr>
    </w:p>
    <w:p w14:paraId="0B15BD71" w14:textId="77777777" w:rsidR="009C0E1C" w:rsidRPr="007C6897" w:rsidRDefault="009C0E1C" w:rsidP="009C0E1C">
      <w:pPr>
        <w:rPr>
          <w:sz w:val="24"/>
          <w:szCs w:val="24"/>
        </w:rPr>
      </w:pPr>
      <w:r w:rsidRPr="007C6897">
        <w:rPr>
          <w:sz w:val="24"/>
          <w:szCs w:val="24"/>
        </w:rPr>
        <w:t>[</w:t>
      </w:r>
      <w:r w:rsidRPr="007C6897">
        <w:rPr>
          <w:i/>
          <w:iCs/>
          <w:sz w:val="24"/>
          <w:szCs w:val="24"/>
        </w:rPr>
        <w:t>Société, nom de l’interlocuteur, signature</w:t>
      </w:r>
      <w:r w:rsidRPr="007C6897">
        <w:rPr>
          <w:sz w:val="24"/>
          <w:szCs w:val="24"/>
        </w:rPr>
        <w:t>]</w:t>
      </w:r>
    </w:p>
    <w:p w14:paraId="04D23C5A" w14:textId="10620949" w:rsidR="00C5286C" w:rsidRPr="00F63B45" w:rsidRDefault="00C5286C" w:rsidP="009E2FAC">
      <w:pPr>
        <w:rPr>
          <w:sz w:val="24"/>
          <w:szCs w:val="24"/>
        </w:rPr>
      </w:pPr>
    </w:p>
    <w:p w14:paraId="1C0AFF07" w14:textId="6CE66A49" w:rsidR="00C5286C" w:rsidRDefault="00C5286C" w:rsidP="009E2FAC">
      <w:pPr>
        <w:rPr>
          <w:sz w:val="24"/>
          <w:szCs w:val="24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73F2" w14:textId="77777777" w:rsidR="00D95513" w:rsidRDefault="00D95513">
      <w:r>
        <w:separator/>
      </w:r>
    </w:p>
  </w:endnote>
  <w:endnote w:type="continuationSeparator" w:id="0">
    <w:p w14:paraId="5F38508C" w14:textId="77777777" w:rsidR="00D95513" w:rsidRDefault="00D9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ED27" w14:textId="77777777" w:rsidR="00D95513" w:rsidRDefault="00D95513">
      <w:r>
        <w:separator/>
      </w:r>
    </w:p>
  </w:footnote>
  <w:footnote w:type="continuationSeparator" w:id="0">
    <w:p w14:paraId="1B8579CC" w14:textId="77777777" w:rsidR="00D95513" w:rsidRDefault="00D9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611F4"/>
    <w:rsid w:val="00071186"/>
    <w:rsid w:val="000751E5"/>
    <w:rsid w:val="00077F89"/>
    <w:rsid w:val="00097042"/>
    <w:rsid w:val="000E19EB"/>
    <w:rsid w:val="000F3961"/>
    <w:rsid w:val="00181129"/>
    <w:rsid w:val="001B5035"/>
    <w:rsid w:val="001F6DBA"/>
    <w:rsid w:val="00201A5E"/>
    <w:rsid w:val="00287E72"/>
    <w:rsid w:val="002A3883"/>
    <w:rsid w:val="002F06E3"/>
    <w:rsid w:val="003345DC"/>
    <w:rsid w:val="00383DAC"/>
    <w:rsid w:val="003956C4"/>
    <w:rsid w:val="003E3571"/>
    <w:rsid w:val="0042598F"/>
    <w:rsid w:val="004475EE"/>
    <w:rsid w:val="004E0B46"/>
    <w:rsid w:val="0050694D"/>
    <w:rsid w:val="00560A56"/>
    <w:rsid w:val="00576DB2"/>
    <w:rsid w:val="00596130"/>
    <w:rsid w:val="00713281"/>
    <w:rsid w:val="00721315"/>
    <w:rsid w:val="00736D77"/>
    <w:rsid w:val="00746772"/>
    <w:rsid w:val="007627B5"/>
    <w:rsid w:val="007A3639"/>
    <w:rsid w:val="007C1BBE"/>
    <w:rsid w:val="007D7E67"/>
    <w:rsid w:val="009C0E1C"/>
    <w:rsid w:val="009E2FAC"/>
    <w:rsid w:val="00A23C1D"/>
    <w:rsid w:val="00B652F6"/>
    <w:rsid w:val="00B846DD"/>
    <w:rsid w:val="00BB5024"/>
    <w:rsid w:val="00BE18F2"/>
    <w:rsid w:val="00C236C5"/>
    <w:rsid w:val="00C2535F"/>
    <w:rsid w:val="00C27CA2"/>
    <w:rsid w:val="00C5286C"/>
    <w:rsid w:val="00C634CC"/>
    <w:rsid w:val="00C841DD"/>
    <w:rsid w:val="00CC177F"/>
    <w:rsid w:val="00CC23A5"/>
    <w:rsid w:val="00CC38EF"/>
    <w:rsid w:val="00CE1A6D"/>
    <w:rsid w:val="00CF0141"/>
    <w:rsid w:val="00D13166"/>
    <w:rsid w:val="00D429B1"/>
    <w:rsid w:val="00D467CB"/>
    <w:rsid w:val="00D95513"/>
    <w:rsid w:val="00D9678A"/>
    <w:rsid w:val="00E955D3"/>
    <w:rsid w:val="00F106F9"/>
    <w:rsid w:val="00F14776"/>
    <w:rsid w:val="00F52A21"/>
    <w:rsid w:val="00F52FE3"/>
    <w:rsid w:val="00F63B45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fr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2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982aab-e941-43e7-b38b-6cf77b37972c">
      <UserInfo>
        <DisplayName/>
        <AccountId xsi:nil="true"/>
        <AccountType/>
      </UserInfo>
    </SharedWithUsers>
    <TaxKeywordTaxHTField xmlns="bc6611b4-690b-437a-9cef-b836a0f98f38" xsi:nil="true"/>
    <Eigent_x00fc_mer xmlns="95982aab-e941-43e7-b38b-6cf77b37972c" xsi:nil="true"/>
    <Warengruppe xmlns="95982aab-e941-43e7-b38b-6cf77b37972c" xsi:nil="true"/>
    <Dokumententyp xmlns="95982aab-e941-43e7-b38b-6cf77b37972c" xsi:nil="true"/>
    <Owner xmlns="95982aab-e941-43e7-b38b-6cf77b37972c">zwingend auszufüllen</Owner>
    <Verlinkung_x0020_zu xmlns="95982aab-e941-43e7-b38b-6cf77b37972c" xsi:nil="true"/>
    <TaxCatchAll xmlns="bc6611b4-690b-437a-9cef-b836a0f98f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0CBCA70F9AB344AF905B3D9787477A" ma:contentTypeVersion="23" ma:contentTypeDescription="Ein neues Dokument erstellen." ma:contentTypeScope="" ma:versionID="ec55aa4d8bd8c3fcbcb9a4f637f9b21d">
  <xsd:schema xmlns:xsd="http://www.w3.org/2001/XMLSchema" xmlns:xs="http://www.w3.org/2001/XMLSchema" xmlns:p="http://schemas.microsoft.com/office/2006/metadata/properties" xmlns:ns3="95982aab-e941-43e7-b38b-6cf77b37972c" xmlns:ns4="bc6611b4-690b-437a-9cef-b836a0f98f38" targetNamespace="http://schemas.microsoft.com/office/2006/metadata/properties" ma:root="true" ma:fieldsID="3e4a17b51bce7844d3494e66cf22aa56" ns3:_="" ns4:_="">
    <xsd:import namespace="95982aab-e941-43e7-b38b-6cf77b37972c"/>
    <xsd:import namespace="bc6611b4-690b-437a-9cef-b836a0f98f38"/>
    <xsd:element name="properties">
      <xsd:complexType>
        <xsd:sequence>
          <xsd:element name="documentManagement">
            <xsd:complexType>
              <xsd:all>
                <xsd:element ref="ns3:Dokumententyp" minOccurs="0"/>
                <xsd:element ref="ns3:Warengruppe" minOccurs="0"/>
                <xsd:element ref="ns3:Eigent_x00fc_mer" minOccurs="0"/>
                <xsd:element ref="ns3:Verlinkung_x0020_zu" minOccurs="0"/>
                <xsd:element ref="ns3:Owner"/>
                <xsd:element ref="ns3:SharedWithUsers" minOccurs="0"/>
                <xsd:element ref="ns4:TaxKeywordTaxHTField" minOccurs="0"/>
                <xsd:element ref="ns4:TaxCatchAll" minOccurs="0"/>
                <xsd:element ref="ns3:MediaServiceMetadata" minOccurs="0"/>
                <xsd:element ref="ns3:MediaServiceFastMetadata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82aab-e941-43e7-b38b-6cf77b37972c" elementFormDefault="qualified">
    <xsd:import namespace="http://schemas.microsoft.com/office/2006/documentManagement/types"/>
    <xsd:import namespace="http://schemas.microsoft.com/office/infopath/2007/PartnerControls"/>
    <xsd:element name="Dokumententyp" ma:index="4" nillable="true" ma:displayName="Dokumententyp" ma:internalName="Dokumententyp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nleitung"/>
                        <xsd:enumeration value="Formular"/>
                        <xsd:enumeration value="Lastenheft"/>
                        <xsd:enumeration value="Mailarchiv"/>
                        <xsd:enumeration value="Offerte"/>
                        <xsd:enumeration value="Präsentation"/>
                        <xsd:enumeration value="Preisliste"/>
                        <xsd:enumeration value="Report"/>
                        <xsd:enumeration value="Vertrag"/>
                        <xsd:enumeration value="Verzeichni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Warengruppe" ma:index="5" nillable="true" ma:displayName="Warengruppe" ma:internalName="Warengruppe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lgemein, Team"/>
                        <xsd:enumeration value="Beförderungsanlagen"/>
                        <xsd:enumeration value="Corporate"/>
                        <xsd:enumeration value="Dienste Yond"/>
                        <xsd:enumeration value="Energie"/>
                        <xsd:enumeration value="Hauswarte, Pikett"/>
                        <xsd:enumeration value="HLKSE"/>
                        <xsd:enumeration value="Kommunikation"/>
                        <xsd:enumeration value="Maler Bodenleger Gipser"/>
                        <xsd:enumeration value="Transformation"/>
                        <xsd:enumeration value="Tür, Toranlagen"/>
                        <xsd:enumeration value="Weisswaren"/>
                        <xsd:enumeration value="Parkingkasse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Eigent_x00fc_mer" ma:index="6" nillable="true" ma:displayName="Eigentümer" ma:internalName="Eigent_x00fc_mer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XA Anlagenstiftung"/>
                        <xsd:enumeration value="AXA Versicherungen AG"/>
                        <xsd:enumeration value="AXA Leben AG"/>
                        <xsd:enumeration value="BLS Netz AG"/>
                        <xsd:enumeration value="BLS AG"/>
                        <xsd:enumeration value="BLS Immobilien AG"/>
                        <xsd:enumeration value="CS RES"/>
                        <xsd:enumeration value="CS PK"/>
                        <xsd:enumeration value="Helvetia Swiss Commercial AG"/>
                        <xsd:enumeration value="Jelmoli AG"/>
                        <xsd:enumeration value="SPS I"/>
                        <xsd:enumeration value="SPS A"/>
                        <xsd:enumeration value="SUVA"/>
                        <xsd:enumeration value="Swisscanto CH Real Estate Funds"/>
                        <xsd:enumeration value="Swisscanto Anlagenstiftung"/>
                        <xsd:enumeration value="Swisscom Immobilien AG"/>
                        <xsd:enumeration value="Swisscom (Schweiz) AG"/>
                        <xsd:enumeration value="Swiss Life SA"/>
                        <xsd:enumeration value="Wincasa Corporate"/>
                        <xsd:enumeration value="Zürich Anlagestiftung"/>
                        <xsd:enumeration value="Zürich Lebensversicherungs- Gesellschaft AG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Verlinkung_x0020_zu" ma:index="7" nillable="true" ma:displayName="Verlinkung zu" ma:internalName="Verlinkung_x0020_zu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onnect Post"/>
                        <xsd:enumeration value="Intranet"/>
                        <xsd:enumeration value="Proces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Owner" ma:index="8" ma:displayName="Owner" ma:default="zwingend auszufüllen" ma:format="Dropdown" ma:internalName="Owner" ma:readOnly="false">
      <xsd:simpleType>
        <xsd:restriction base="dms:Choice">
          <xsd:enumeration value="zwingend auszufüllen"/>
          <xsd:enumeration value="Geniets Philippe"/>
          <xsd:enumeration value="Corina Giovanoli"/>
          <xsd:enumeration value="Heinz Jäger"/>
          <xsd:enumeration value="Jens Donatsch"/>
          <xsd:enumeration value="Karin Hauser"/>
          <xsd:enumeration value="Eldin Ajvazi"/>
        </xsd:restriction>
      </xsd:simpleType>
    </xsd:element>
    <xsd:element name="SharedWithUsers" ma:index="9" nillable="true" ma:displayName="Freigegeben für" ma:hidden="true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description="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611b4-690b-437a-9cef-b836a0f98f3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displayName="TaxKeywordTaxHTField" ma:hidden="true" ma:internalName="TaxKeywordTaxHTField" ma:readOnly="false">
      <xsd:simpleType>
        <xsd:restriction base="dms:Note"/>
      </xsd:simpleType>
    </xsd:element>
    <xsd:element name="TaxCatchAll" ma:index="17" nillable="true" ma:displayName="Taxonomy Catch All Column" ma:description="" ma:hidden="true" ma:list="{5d0e1206-abd6-4faf-bdf0-7d35dc1f3d62}" ma:internalName="TaxCatchAll" ma:readOnly="false" ma:showField="CatchAllData" ma:web="bc6611b4-690b-437a-9cef-b836a0f98f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0" nillable="true" ma:displayName="Partagé avec dé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 ma:index="2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</ds:schemaRefs>
</ds:datastoreItem>
</file>

<file path=customXml/itemProps3.xml><?xml version="1.0" encoding="utf-8"?>
<ds:datastoreItem xmlns:ds="http://schemas.openxmlformats.org/officeDocument/2006/customXml" ds:itemID="{874EDD7F-CC5E-4B9B-B1AF-75081758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82aab-e941-43e7-b38b-6cf77b37972c"/>
    <ds:schemaRef ds:uri="bc6611b4-690b-437a-9cef-b836a0f98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1145</Characters>
  <Application>Microsoft Office Word</Application>
  <DocSecurity>0</DocSecurity>
  <Lines>54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5</cp:revision>
  <dcterms:created xsi:type="dcterms:W3CDTF">2024-04-23T09:24:00Z</dcterms:created>
  <dcterms:modified xsi:type="dcterms:W3CDTF">2024-04-23T11:22:00Z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0x010100D00CBCA70F9AB344AF905B3D9787477A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